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Default="00CE6158">
      <w:pPr>
        <w:pStyle w:val="Corpodeltesto"/>
        <w:spacing w:before="6"/>
        <w:rPr>
          <w:sz w:val="17"/>
        </w:rPr>
      </w:pPr>
    </w:p>
    <w:p w:rsidR="00EF797E" w:rsidRDefault="006F36B3">
      <w:pPr>
        <w:pStyle w:val="Corpodel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120650</wp:posOffset>
            </wp:positionV>
            <wp:extent cx="343535" cy="384175"/>
            <wp:effectExtent l="19050" t="0" r="0" b="0"/>
            <wp:wrapTight wrapText="bothSides">
              <wp:wrapPolygon edited="0">
                <wp:start x="-1198" y="0"/>
                <wp:lineTo x="-1198" y="20350"/>
                <wp:lineTo x="21560" y="20350"/>
                <wp:lineTo x="21560" y="0"/>
                <wp:lineTo x="-1198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84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97E" w:rsidRDefault="00EF797E" w:rsidP="006F36B3">
      <w:pPr>
        <w:pStyle w:val="Corpodeltesto"/>
        <w:ind w:left="4614"/>
        <w:jc w:val="center"/>
        <w:rPr>
          <w:sz w:val="20"/>
        </w:rPr>
      </w:pPr>
    </w:p>
    <w:p w:rsidR="004602D4" w:rsidRDefault="004602D4" w:rsidP="006F36B3">
      <w:pPr>
        <w:pStyle w:val="Corpodeltesto"/>
        <w:ind w:left="4614"/>
        <w:jc w:val="center"/>
        <w:rPr>
          <w:sz w:val="20"/>
        </w:rPr>
      </w:pPr>
    </w:p>
    <w:p w:rsidR="004602D4" w:rsidRDefault="004602D4" w:rsidP="006F36B3">
      <w:pPr>
        <w:pStyle w:val="Corpodeltesto"/>
        <w:ind w:left="4614"/>
        <w:jc w:val="center"/>
        <w:rPr>
          <w:sz w:val="20"/>
        </w:rPr>
      </w:pPr>
    </w:p>
    <w:p w:rsidR="004602D4" w:rsidRPr="00F17425" w:rsidRDefault="004602D4" w:rsidP="006F36B3">
      <w:pPr>
        <w:spacing w:after="120"/>
        <w:ind w:hanging="2"/>
        <w:jc w:val="center"/>
        <w:rPr>
          <w:b/>
          <w:i/>
          <w:sz w:val="18"/>
          <w:szCs w:val="18"/>
          <w:u w:color="FFFFFF"/>
        </w:rPr>
      </w:pPr>
      <w:r w:rsidRPr="00F17425">
        <w:rPr>
          <w:b/>
          <w:i/>
          <w:sz w:val="18"/>
          <w:szCs w:val="18"/>
          <w:u w:color="FFFFFF"/>
        </w:rPr>
        <w:t>ISTITUTO COMPRENSIVO STATALE MONTECARLO</w:t>
      </w:r>
    </w:p>
    <w:p w:rsidR="004602D4" w:rsidRPr="00F17425" w:rsidRDefault="004602D4" w:rsidP="006F36B3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>Via San Giuseppe 27 – 55015  Montecarlo (LU)</w:t>
      </w:r>
    </w:p>
    <w:p w:rsidR="004602D4" w:rsidRPr="00F17425" w:rsidRDefault="004602D4" w:rsidP="006F36B3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Tel:  </w:t>
      </w:r>
      <w:r w:rsidRPr="00F17425">
        <w:rPr>
          <w:b/>
          <w:bCs/>
          <w:sz w:val="18"/>
          <w:szCs w:val="18"/>
          <w:u w:color="FFFFFF"/>
        </w:rPr>
        <w:t xml:space="preserve">0583 22048 </w:t>
      </w:r>
    </w:p>
    <w:p w:rsidR="004602D4" w:rsidRPr="00F17425" w:rsidRDefault="004602D4" w:rsidP="006F36B3">
      <w:pPr>
        <w:ind w:hanging="2"/>
        <w:jc w:val="center"/>
        <w:rPr>
          <w:b/>
          <w:bCs/>
          <w:i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Codice Fiscale </w:t>
      </w:r>
      <w:r w:rsidRPr="00F17425">
        <w:rPr>
          <w:b/>
          <w:bCs/>
          <w:sz w:val="18"/>
          <w:szCs w:val="18"/>
          <w:u w:color="FFFFFF"/>
        </w:rPr>
        <w:t>80004360469 – Codice meccanografico LUIC84200A</w:t>
      </w:r>
    </w:p>
    <w:p w:rsidR="004602D4" w:rsidRPr="00F17425" w:rsidRDefault="004602D4" w:rsidP="006F36B3">
      <w:pPr>
        <w:numPr>
          <w:ilvl w:val="0"/>
          <w:numId w:val="16"/>
        </w:numPr>
        <w:tabs>
          <w:tab w:val="clear" w:pos="0"/>
          <w:tab w:val="num" w:pos="432"/>
        </w:tabs>
        <w:autoSpaceDE/>
        <w:autoSpaceDN/>
        <w:spacing w:line="276" w:lineRule="auto"/>
        <w:jc w:val="center"/>
        <w:rPr>
          <w:b/>
          <w:bCs/>
          <w:sz w:val="18"/>
          <w:szCs w:val="18"/>
          <w:u w:color="FFFFFF"/>
        </w:rPr>
      </w:pPr>
      <w:r w:rsidRPr="00F17425">
        <w:rPr>
          <w:b/>
          <w:bCs/>
          <w:i/>
          <w:sz w:val="18"/>
          <w:szCs w:val="18"/>
          <w:u w:color="FFFFFF"/>
        </w:rPr>
        <w:t xml:space="preserve">e-mail : </w:t>
      </w:r>
      <w:hyperlink r:id="rId9" w:history="1">
        <w:r w:rsidRPr="00F17425">
          <w:rPr>
            <w:rStyle w:val="Collegamentoipertestuale"/>
            <w:rFonts w:eastAsiaTheme="majorEastAsia"/>
            <w:b/>
            <w:bCs/>
            <w:sz w:val="18"/>
            <w:szCs w:val="18"/>
            <w:u w:color="FFFFFF"/>
          </w:rPr>
          <w:t>luic84200a@istruzione.it</w:t>
        </w:r>
      </w:hyperlink>
      <w:r w:rsidRPr="00F17425">
        <w:rPr>
          <w:b/>
          <w:bCs/>
          <w:sz w:val="18"/>
          <w:szCs w:val="18"/>
          <w:u w:color="FFFFFF"/>
        </w:rPr>
        <w:t xml:space="preserve"> – PEC: luic84200a@pec.istruzione.it</w:t>
      </w:r>
    </w:p>
    <w:p w:rsidR="004602D4" w:rsidRDefault="004602D4" w:rsidP="006F36B3">
      <w:pPr>
        <w:pStyle w:val="Default"/>
        <w:jc w:val="center"/>
      </w:pPr>
      <w:r w:rsidRPr="00F17425">
        <w:rPr>
          <w:bCs/>
          <w:sz w:val="18"/>
          <w:szCs w:val="18"/>
          <w:u w:color="FFFFFF"/>
        </w:rPr>
        <w:t xml:space="preserve">Sito Web: </w:t>
      </w:r>
      <w:hyperlink r:id="rId10" w:history="1">
        <w:r w:rsidRPr="00F17425">
          <w:rPr>
            <w:rStyle w:val="Collegamentoipertestuale"/>
            <w:bCs/>
            <w:sz w:val="18"/>
            <w:szCs w:val="18"/>
            <w:u w:color="FFFFFF"/>
          </w:rPr>
          <w:t>http://www.icmontecarlo.edu.it</w:t>
        </w:r>
      </w:hyperlink>
    </w:p>
    <w:p w:rsidR="00CE6158" w:rsidRPr="006F36B3" w:rsidRDefault="00F64A76" w:rsidP="006F36B3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</w:t>
      </w:r>
      <w:r w:rsidR="000244BB">
        <w:rPr>
          <w:w w:val="105"/>
        </w:rPr>
        <w:t xml:space="preserve"> </w:t>
      </w:r>
      <w:r>
        <w:rPr>
          <w:w w:val="105"/>
        </w:rPr>
        <w:t xml:space="preserve">                                                </w:t>
      </w:r>
    </w:p>
    <w:p w:rsidR="003020DE" w:rsidRPr="003020DE" w:rsidRDefault="000244BB" w:rsidP="000244B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r w:rsidR="003020DE" w:rsidRPr="003020DE">
        <w:rPr>
          <w:b/>
        </w:rPr>
        <w:t>Allegato B</w:t>
      </w:r>
      <w:r w:rsidR="003020DE" w:rsidRPr="003020DE">
        <w:rPr>
          <w:b/>
        </w:rPr>
        <w:tab/>
      </w:r>
    </w:p>
    <w:p w:rsidR="003020DE" w:rsidRPr="007A373D" w:rsidRDefault="003020DE" w:rsidP="003020DE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TABELLA DI </w:t>
      </w:r>
      <w:bookmarkStart w:id="0" w:name="_GoBack"/>
      <w:bookmarkEnd w:id="0"/>
      <w:r>
        <w:rPr>
          <w:rFonts w:ascii="Times" w:hAnsi="Times" w:cs="Times"/>
          <w:b/>
          <w:bCs/>
        </w:rPr>
        <w:t>VALUTAZIONE dei TITOLI</w:t>
      </w:r>
    </w:p>
    <w:p w:rsidR="003020DE" w:rsidRDefault="003020DE" w:rsidP="003020DE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:rsidR="003020DE" w:rsidRPr="007A373D" w:rsidRDefault="003020DE" w:rsidP="003020DE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p w:rsidR="003F7483" w:rsidRDefault="003F7483" w:rsidP="003F7483">
      <w:pPr>
        <w:tabs>
          <w:tab w:val="left" w:pos="7795"/>
        </w:tabs>
      </w:pPr>
    </w:p>
    <w:p w:rsidR="003020DE" w:rsidRDefault="003F7483" w:rsidP="003F7483">
      <w:pPr>
        <w:tabs>
          <w:tab w:val="left" w:pos="7795"/>
        </w:tabs>
      </w:pPr>
      <w:r>
        <w:tab/>
      </w:r>
    </w:p>
    <w:tbl>
      <w:tblPr>
        <w:tblStyle w:val="TableNormal"/>
        <w:tblW w:w="9950" w:type="dxa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87"/>
        <w:gridCol w:w="2552"/>
        <w:gridCol w:w="1417"/>
        <w:gridCol w:w="1276"/>
        <w:gridCol w:w="1418"/>
      </w:tblGrid>
      <w:tr w:rsidR="003F7483" w:rsidRPr="00FD5D86" w:rsidTr="003F7483">
        <w:trPr>
          <w:trHeight w:val="1257"/>
        </w:trPr>
        <w:tc>
          <w:tcPr>
            <w:tcW w:w="3287" w:type="dxa"/>
            <w:vAlign w:val="center"/>
          </w:tcPr>
          <w:p w:rsidR="003F7483" w:rsidRPr="00045EBA" w:rsidRDefault="003F748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>TITOLI CULTURALI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12) </w:t>
            </w:r>
          </w:p>
        </w:tc>
        <w:tc>
          <w:tcPr>
            <w:tcW w:w="2552" w:type="dxa"/>
            <w:vAlign w:val="center"/>
          </w:tcPr>
          <w:p w:rsidR="003F7483" w:rsidRPr="00045EBA" w:rsidRDefault="003F748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PUNTI </w:t>
            </w:r>
          </w:p>
          <w:p w:rsidR="003F7483" w:rsidRPr="00045EBA" w:rsidRDefault="003F748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417" w:type="dxa"/>
          </w:tcPr>
          <w:p w:rsidR="003F7483" w:rsidRPr="00045EBA" w:rsidRDefault="003F748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276" w:type="dxa"/>
          </w:tcPr>
          <w:p w:rsidR="003F7483" w:rsidRPr="00045EBA" w:rsidRDefault="006F36B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 candidato</w:t>
            </w:r>
          </w:p>
        </w:tc>
        <w:tc>
          <w:tcPr>
            <w:tcW w:w="1418" w:type="dxa"/>
            <w:vAlign w:val="center"/>
          </w:tcPr>
          <w:p w:rsidR="003F7483" w:rsidRPr="00045EBA" w:rsidRDefault="006F36B3" w:rsidP="003F748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>
              <w:rPr>
                <w:b/>
                <w:bCs/>
              </w:rPr>
              <w:t>Punteggio attribuito dalla scuola</w:t>
            </w:r>
          </w:p>
        </w:tc>
      </w:tr>
      <w:tr w:rsidR="006F36B3" w:rsidRPr="00FD5D86" w:rsidTr="003F7483">
        <w:trPr>
          <w:trHeight w:val="1257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left="140" w:right="19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Laurea vecchio ordinamento o magistrale (secondo livello) attinente alla selezione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before="48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110 con lode – da 10 a 20 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106 a 100 – da 8 a 16</w:t>
            </w:r>
            <w:r w:rsidRPr="00FD5D86">
              <w:rPr>
                <w:spacing w:val="-15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101 a 105 – da 6 a 14</w:t>
            </w:r>
            <w:r w:rsidRPr="00FD5D86">
              <w:rPr>
                <w:spacing w:val="-15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sotto il 100 – da 4 a 12 punti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20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212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left="140" w:right="19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Laurea triennale (alternativa alla laurea magistrale) attinente alle selezione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110 con lode – da 8 a 16</w:t>
            </w:r>
            <w:r w:rsidRPr="00FD5D86">
              <w:rPr>
                <w:spacing w:val="-12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106 a 100 – da 6 a 12</w:t>
            </w:r>
            <w:r w:rsidRPr="00FD5D86">
              <w:rPr>
                <w:spacing w:val="-15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101 a 105 – da 4 a 10</w:t>
            </w:r>
            <w:r w:rsidRPr="00FD5D86">
              <w:rPr>
                <w:spacing w:val="-15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sotto il 100 – da 2 a 8 punti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20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969"/>
        </w:trPr>
        <w:tc>
          <w:tcPr>
            <w:tcW w:w="3287" w:type="dxa"/>
            <w:tcBorders>
              <w:bottom w:val="nil"/>
            </w:tcBorders>
          </w:tcPr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Diploma attinente alla selezione (in alternativa alla laurea)</w:t>
            </w:r>
          </w:p>
        </w:tc>
        <w:tc>
          <w:tcPr>
            <w:tcW w:w="2552" w:type="dxa"/>
            <w:tcBorders>
              <w:bottom w:val="nil"/>
            </w:tcBorders>
          </w:tcPr>
          <w:p w:rsidR="006F36B3" w:rsidRPr="00FD5D86" w:rsidRDefault="006F36B3" w:rsidP="003F7483">
            <w:pPr>
              <w:pStyle w:val="TableParagraph"/>
              <w:spacing w:before="4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100 con lode – 10 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91 a 100 – 8 punti</w:t>
            </w:r>
          </w:p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81 a 90 – 6</w:t>
            </w:r>
            <w:r w:rsidRPr="00FD5D86">
              <w:rPr>
                <w:spacing w:val="-11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  <w:p w:rsidR="006F36B3" w:rsidRPr="00FD5D86" w:rsidRDefault="006F36B3" w:rsidP="003F7483">
            <w:pPr>
              <w:pStyle w:val="TableParagraph"/>
              <w:spacing w:line="213" w:lineRule="exact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71 a 80 – 4</w:t>
            </w:r>
            <w:r w:rsidRPr="00FD5D86">
              <w:rPr>
                <w:spacing w:val="-11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punti</w:t>
            </w:r>
          </w:p>
        </w:tc>
        <w:tc>
          <w:tcPr>
            <w:tcW w:w="1417" w:type="dxa"/>
            <w:tcBorders>
              <w:bottom w:val="nil"/>
            </w:tcBorders>
          </w:tcPr>
          <w:p w:rsidR="006F36B3" w:rsidRPr="00FD5D86" w:rsidRDefault="006F36B3" w:rsidP="00986089">
            <w:pPr>
              <w:pStyle w:val="TableParagraph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10 punti totali</w:t>
            </w:r>
          </w:p>
        </w:tc>
        <w:tc>
          <w:tcPr>
            <w:tcW w:w="1276" w:type="dxa"/>
            <w:tcBorders>
              <w:bottom w:val="nil"/>
            </w:tcBorders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285"/>
        </w:trPr>
        <w:tc>
          <w:tcPr>
            <w:tcW w:w="3287" w:type="dxa"/>
            <w:tcBorders>
              <w:top w:val="nil"/>
            </w:tcBorders>
          </w:tcPr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F36B3" w:rsidRPr="00FD5D86" w:rsidRDefault="006F36B3" w:rsidP="003F7483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da 60 a 70 - 2 punti</w:t>
            </w:r>
          </w:p>
        </w:tc>
        <w:tc>
          <w:tcPr>
            <w:tcW w:w="1417" w:type="dxa"/>
            <w:tcBorders>
              <w:top w:val="nil"/>
            </w:tcBorders>
          </w:tcPr>
          <w:p w:rsidR="006F36B3" w:rsidRPr="00FD5D86" w:rsidRDefault="006F36B3" w:rsidP="009860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F36B3" w:rsidRPr="00FD5D86" w:rsidRDefault="006F36B3" w:rsidP="003F74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951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left="112" w:right="196" w:firstLine="14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Corsi di formazione e aggiornamento certificati e coerenti con l'incarico (scuole di specializzazione, master, corsi post-laurea, ecc.)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5 punti per titolo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20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845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left="70" w:right="19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Possesso di Certificazioni informatiche e digitali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 </w:t>
            </w:r>
            <w:r>
              <w:rPr>
                <w:sz w:val="24"/>
                <w:szCs w:val="24"/>
              </w:rPr>
              <w:t>4</w:t>
            </w:r>
            <w:r w:rsidRPr="00FD5D86">
              <w:rPr>
                <w:sz w:val="24"/>
                <w:szCs w:val="24"/>
              </w:rPr>
              <w:t xml:space="preserve"> punti per titolo</w:t>
            </w:r>
          </w:p>
        </w:tc>
        <w:tc>
          <w:tcPr>
            <w:tcW w:w="1417" w:type="dxa"/>
          </w:tcPr>
          <w:p w:rsidR="006F36B3" w:rsidRDefault="006C0CD5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al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 xml:space="preserve"> di 20</w:t>
            </w:r>
            <w:r w:rsidR="006F36B3" w:rsidRPr="00FD5D86">
              <w:rPr>
                <w:sz w:val="24"/>
                <w:szCs w:val="24"/>
              </w:rPr>
              <w:t xml:space="preserve"> punti totali</w:t>
            </w:r>
          </w:p>
          <w:p w:rsidR="006F36B3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842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right="196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ind w:right="159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</w:tr>
      <w:tr w:rsidR="006C0CD5" w:rsidRPr="00FD5D86" w:rsidTr="00D8515B">
        <w:trPr>
          <w:trHeight w:val="842"/>
        </w:trPr>
        <w:tc>
          <w:tcPr>
            <w:tcW w:w="3287" w:type="dxa"/>
          </w:tcPr>
          <w:p w:rsidR="006C0CD5" w:rsidRPr="00FD5D86" w:rsidRDefault="006C0CD5" w:rsidP="00D8515B">
            <w:pPr>
              <w:pStyle w:val="TableParagraph"/>
              <w:ind w:right="19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Esperienza certificata in progetti PON-POR</w:t>
            </w:r>
          </w:p>
        </w:tc>
        <w:tc>
          <w:tcPr>
            <w:tcW w:w="2552" w:type="dxa"/>
          </w:tcPr>
          <w:p w:rsidR="006C0CD5" w:rsidRPr="00FD5D86" w:rsidRDefault="006C0CD5" w:rsidP="00D8515B">
            <w:pPr>
              <w:pStyle w:val="TableParagraph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5 punti per esperienza</w:t>
            </w:r>
          </w:p>
        </w:tc>
        <w:tc>
          <w:tcPr>
            <w:tcW w:w="1417" w:type="dxa"/>
          </w:tcPr>
          <w:p w:rsidR="006C0CD5" w:rsidRPr="00FD5D86" w:rsidRDefault="006C0CD5" w:rsidP="00D8515B">
            <w:pPr>
              <w:pStyle w:val="TableParagraph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30 punti totali</w:t>
            </w:r>
          </w:p>
        </w:tc>
        <w:tc>
          <w:tcPr>
            <w:tcW w:w="1276" w:type="dxa"/>
          </w:tcPr>
          <w:p w:rsidR="006C0CD5" w:rsidRPr="00FD5D86" w:rsidRDefault="006C0CD5" w:rsidP="00D8515B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C0CD5" w:rsidRPr="00FD5D86" w:rsidRDefault="006C0CD5" w:rsidP="00D8515B">
            <w:pPr>
              <w:pStyle w:val="TableParagraph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213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left="70" w:right="196" w:hanging="14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Esperienza certificata in progetti non curricolari inseriti nel PTOF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5 punti per esperienza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20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212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left="98" w:right="810"/>
              <w:jc w:val="both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Esperienza di docenza</w:t>
            </w:r>
            <w:r w:rsidRPr="00FD5D86">
              <w:rPr>
                <w:spacing w:val="-18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nel settore di pertinenza nelle scuole</w:t>
            </w:r>
            <w:r w:rsidRPr="00FD5D86">
              <w:rPr>
                <w:spacing w:val="-4"/>
                <w:sz w:val="24"/>
                <w:szCs w:val="24"/>
              </w:rPr>
              <w:t xml:space="preserve"> </w:t>
            </w:r>
            <w:r w:rsidRPr="00FD5D86">
              <w:rPr>
                <w:sz w:val="24"/>
                <w:szCs w:val="24"/>
              </w:rPr>
              <w:t>pubbliche/private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3 punti per ogni esperienza di durata annuale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15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213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right="7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Esperienza di coordinamento o referenza di un ambito del PTOF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ind w:right="159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3 punti per ogni esperienza di durata annuale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15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  <w:tr w:rsidR="006F36B3" w:rsidRPr="00FD5D86" w:rsidTr="003F7483">
        <w:trPr>
          <w:trHeight w:val="1212"/>
        </w:trPr>
        <w:tc>
          <w:tcPr>
            <w:tcW w:w="3287" w:type="dxa"/>
          </w:tcPr>
          <w:p w:rsidR="006F36B3" w:rsidRPr="00FD5D86" w:rsidRDefault="006F36B3" w:rsidP="003F7483">
            <w:pPr>
              <w:pStyle w:val="TableParagraph"/>
              <w:ind w:right="450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Conoscenze specifiche dell'argomento (documentate attraverso pubblicazioni)</w:t>
            </w:r>
          </w:p>
        </w:tc>
        <w:tc>
          <w:tcPr>
            <w:tcW w:w="2552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106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>Fino a 2 punti per ogni pubblicazione</w:t>
            </w:r>
          </w:p>
        </w:tc>
        <w:tc>
          <w:tcPr>
            <w:tcW w:w="1417" w:type="dxa"/>
          </w:tcPr>
          <w:p w:rsidR="006F36B3" w:rsidRPr="00FD5D86" w:rsidRDefault="006F36B3" w:rsidP="00986089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  <w:r w:rsidRPr="00FD5D86">
              <w:rPr>
                <w:sz w:val="24"/>
                <w:szCs w:val="24"/>
              </w:rPr>
              <w:t xml:space="preserve">Fino al </w:t>
            </w:r>
            <w:proofErr w:type="spellStart"/>
            <w:r w:rsidRPr="00FD5D86">
              <w:rPr>
                <w:sz w:val="24"/>
                <w:szCs w:val="24"/>
              </w:rPr>
              <w:t>max</w:t>
            </w:r>
            <w:proofErr w:type="spellEnd"/>
            <w:r w:rsidRPr="00FD5D86">
              <w:rPr>
                <w:sz w:val="24"/>
                <w:szCs w:val="24"/>
              </w:rPr>
              <w:t xml:space="preserve"> di 10 punti totali</w:t>
            </w:r>
          </w:p>
        </w:tc>
        <w:tc>
          <w:tcPr>
            <w:tcW w:w="1276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36B3" w:rsidRPr="00FD5D86" w:rsidRDefault="006F36B3" w:rsidP="003F7483">
            <w:pPr>
              <w:pStyle w:val="TableParagraph"/>
              <w:spacing w:line="242" w:lineRule="auto"/>
              <w:ind w:right="61"/>
              <w:rPr>
                <w:sz w:val="24"/>
                <w:szCs w:val="24"/>
              </w:rPr>
            </w:pPr>
          </w:p>
        </w:tc>
      </w:tr>
    </w:tbl>
    <w:p w:rsidR="003020DE" w:rsidRDefault="003020DE" w:rsidP="003020DE"/>
    <w:p w:rsidR="003F7483" w:rsidRDefault="003F7483" w:rsidP="003020DE"/>
    <w:p w:rsidR="003020DE" w:rsidRPr="00C36108" w:rsidRDefault="003020DE" w:rsidP="003020DE">
      <w:pPr>
        <w:widowControl/>
        <w:numPr>
          <w:ilvl w:val="0"/>
          <w:numId w:val="15"/>
        </w:numPr>
        <w:autoSpaceDE/>
        <w:autoSpaceDN/>
      </w:pPr>
    </w:p>
    <w:p w:rsidR="003020DE" w:rsidRPr="00C36108" w:rsidRDefault="003020DE" w:rsidP="003020DE">
      <w:r w:rsidRPr="00C36108">
        <w:t xml:space="preserve">Luogo e Data __________________________ </w:t>
      </w:r>
    </w:p>
    <w:p w:rsidR="003020DE" w:rsidRDefault="003020DE" w:rsidP="003020DE">
      <w:pPr>
        <w:ind w:left="4956" w:firstLine="708"/>
        <w:jc w:val="center"/>
      </w:pPr>
    </w:p>
    <w:p w:rsidR="003020DE" w:rsidRDefault="003020DE" w:rsidP="003020DE">
      <w:pPr>
        <w:ind w:left="4956" w:firstLine="708"/>
        <w:jc w:val="center"/>
      </w:pPr>
    </w:p>
    <w:p w:rsidR="000244BB" w:rsidRDefault="003020DE" w:rsidP="000244BB">
      <w:pPr>
        <w:ind w:left="4956" w:firstLine="708"/>
        <w:jc w:val="center"/>
      </w:pPr>
      <w:r w:rsidRPr="00C36108">
        <w:t xml:space="preserve">Firma </w:t>
      </w:r>
    </w:p>
    <w:sectPr w:rsidR="000244BB" w:rsidSect="000244BB">
      <w:headerReference w:type="default" r:id="rId11"/>
      <w:footerReference w:type="default" r:id="rId12"/>
      <w:pgSz w:w="11900" w:h="16850"/>
      <w:pgMar w:top="2260" w:right="300" w:bottom="2127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83" w:rsidRDefault="003F7483">
      <w:r>
        <w:separator/>
      </w:r>
    </w:p>
  </w:endnote>
  <w:endnote w:type="continuationSeparator" w:id="0">
    <w:p w:rsidR="003F7483" w:rsidRDefault="003F7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83" w:rsidRDefault="00F64A76">
    <w:pPr>
      <w:pStyle w:val="Corpodeltesto"/>
      <w:spacing w:line="14" w:lineRule="auto"/>
      <w:rPr>
        <w:sz w:val="20"/>
      </w:rPr>
    </w:pPr>
    <w:r w:rsidRPr="00F64A76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F64A76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3F7483" w:rsidRDefault="003F7483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83" w:rsidRDefault="003F7483">
      <w:r>
        <w:separator/>
      </w:r>
    </w:p>
  </w:footnote>
  <w:footnote w:type="continuationSeparator" w:id="0">
    <w:p w:rsidR="003F7483" w:rsidRDefault="003F7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483" w:rsidRDefault="003F7483">
    <w:pPr>
      <w:pStyle w:val="Intestazione"/>
    </w:pPr>
    <w:bookmarkStart w:id="1" w:name="bookmark=id.gjdgxs" w:colFirst="0" w:colLast="0"/>
    <w:bookmarkEnd w:id="1"/>
    <w:r w:rsidRPr="004602D4">
      <w:rPr>
        <w:noProof/>
        <w:lang w:bidi="ar-SA"/>
      </w:rPr>
      <w:drawing>
        <wp:inline distT="0" distB="0" distL="114300" distR="114300">
          <wp:extent cx="6112510" cy="1040765"/>
          <wp:effectExtent l="0" t="0" r="0" b="0"/>
          <wp:docPr id="4" name="image2.jpg" descr="C:\Users\Oxfirm\Dropbox\FSE\progr. 2014-2020\Loghi\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Oxfirm\Dropbox\FSE\progr. 2014-2020\Loghi\banner_PON_14_20_.jp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2510" cy="1040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F7483" w:rsidRDefault="003F7483">
    <w:pPr>
      <w:pStyle w:val="Intestazione"/>
    </w:pPr>
  </w:p>
  <w:p w:rsidR="003F7483" w:rsidRDefault="003F7483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7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244BB"/>
    <w:rsid w:val="0011347F"/>
    <w:rsid w:val="00122445"/>
    <w:rsid w:val="001B66C6"/>
    <w:rsid w:val="001C6E2F"/>
    <w:rsid w:val="001D6D2A"/>
    <w:rsid w:val="00206F11"/>
    <w:rsid w:val="00245BE6"/>
    <w:rsid w:val="003020DE"/>
    <w:rsid w:val="0030665D"/>
    <w:rsid w:val="003D3404"/>
    <w:rsid w:val="003F7483"/>
    <w:rsid w:val="004569CB"/>
    <w:rsid w:val="00456EA9"/>
    <w:rsid w:val="004602D4"/>
    <w:rsid w:val="00494431"/>
    <w:rsid w:val="004962CE"/>
    <w:rsid w:val="00585DAD"/>
    <w:rsid w:val="005A3CD5"/>
    <w:rsid w:val="00617791"/>
    <w:rsid w:val="00664494"/>
    <w:rsid w:val="006802D0"/>
    <w:rsid w:val="006C0CD5"/>
    <w:rsid w:val="006C578F"/>
    <w:rsid w:val="006F36B3"/>
    <w:rsid w:val="00726BBE"/>
    <w:rsid w:val="007576B6"/>
    <w:rsid w:val="007A33D2"/>
    <w:rsid w:val="007B0A56"/>
    <w:rsid w:val="007D09F6"/>
    <w:rsid w:val="007E33FA"/>
    <w:rsid w:val="008239FC"/>
    <w:rsid w:val="008C01B1"/>
    <w:rsid w:val="009170F7"/>
    <w:rsid w:val="00921C34"/>
    <w:rsid w:val="00935E83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D87952"/>
    <w:rsid w:val="00E16A63"/>
    <w:rsid w:val="00E86E0A"/>
    <w:rsid w:val="00ED1BE5"/>
    <w:rsid w:val="00EF797E"/>
    <w:rsid w:val="00F00A4F"/>
    <w:rsid w:val="00F64A76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56EA9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456EA9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E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456EA9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56EA9"/>
  </w:style>
  <w:style w:type="paragraph" w:customStyle="1" w:styleId="TableParagraph">
    <w:name w:val="Table Paragraph"/>
    <w:basedOn w:val="Normale"/>
    <w:uiPriority w:val="1"/>
    <w:qFormat/>
    <w:rsid w:val="00456EA9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ontecarlo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272A8-42BE-4A1B-8233-A3370F91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DS</cp:lastModifiedBy>
  <cp:revision>7</cp:revision>
  <dcterms:created xsi:type="dcterms:W3CDTF">2020-07-10T15:33:00Z</dcterms:created>
  <dcterms:modified xsi:type="dcterms:W3CDTF">2022-04-05T14:54:00Z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